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415" w:rsidRPr="00D21415" w:rsidRDefault="00D21415" w:rsidP="00D214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B2D36"/>
          <w:sz w:val="28"/>
          <w:szCs w:val="28"/>
          <w:lang w:eastAsia="ru-RU"/>
        </w:rPr>
      </w:pPr>
      <w:r w:rsidRPr="00D21415">
        <w:rPr>
          <w:rFonts w:ascii="Times New Roman" w:eastAsia="Times New Roman" w:hAnsi="Times New Roman" w:cs="Times New Roman"/>
          <w:b/>
          <w:color w:val="3B2D36"/>
          <w:sz w:val="28"/>
          <w:szCs w:val="28"/>
          <w:lang w:eastAsia="ru-RU"/>
        </w:rPr>
        <w:t>ПЕРЕЧЕНЬ МУНИЦИПАЛЬНОГО ИМУЩЕСТВА</w:t>
      </w:r>
    </w:p>
    <w:p w:rsidR="000E35C5" w:rsidRPr="00D21415" w:rsidRDefault="000E35C5" w:rsidP="00D214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B2D36"/>
          <w:sz w:val="28"/>
          <w:szCs w:val="28"/>
          <w:lang w:eastAsia="ru-RU"/>
        </w:rPr>
      </w:pPr>
      <w:r w:rsidRPr="00D21415">
        <w:rPr>
          <w:rFonts w:ascii="Times New Roman" w:eastAsia="Times New Roman" w:hAnsi="Times New Roman" w:cs="Times New Roman"/>
          <w:b/>
          <w:color w:val="3B2D36"/>
          <w:sz w:val="28"/>
          <w:szCs w:val="28"/>
          <w:lang w:eastAsia="ru-RU"/>
        </w:rPr>
        <w:t>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2025 год</w:t>
      </w:r>
    </w:p>
    <w:p w:rsidR="000E35C5" w:rsidRPr="00D21415" w:rsidRDefault="000E35C5" w:rsidP="00D2141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proofErr w:type="gramStart"/>
      <w:r w:rsidRPr="00D21415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Администрация </w:t>
      </w:r>
      <w:r w:rsidR="00A33136" w:rsidRPr="00D21415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Хомутовского муниципального образования</w:t>
      </w:r>
      <w:r w:rsidRPr="00D21415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сообщает, что в соответствии с требованиями Федерального закона от 24.07.2007 № 209-ФЗ «О развитии малого и среднего предпринимательства в Российской Федерации» муниципальное имущество, свободное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сельского</w:t>
      </w:r>
      <w:proofErr w:type="gramEnd"/>
      <w:r w:rsidRPr="00D21415"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 xml:space="preserve"> поселения </w:t>
      </w:r>
      <w:r w:rsidRPr="00D21415">
        <w:rPr>
          <w:rFonts w:ascii="Times New Roman" w:eastAsia="Times New Roman" w:hAnsi="Times New Roman" w:cs="Times New Roman"/>
          <w:b/>
          <w:i/>
          <w:color w:val="3B2D36"/>
          <w:sz w:val="28"/>
          <w:szCs w:val="28"/>
          <w:lang w:eastAsia="ru-RU"/>
        </w:rPr>
        <w:t>отсутствует.</w:t>
      </w:r>
    </w:p>
    <w:p w:rsidR="00B327D3" w:rsidRPr="00D21415" w:rsidRDefault="00B327D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327D3" w:rsidRPr="00D21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5C5"/>
    <w:rsid w:val="000E35C5"/>
    <w:rsid w:val="008935E8"/>
    <w:rsid w:val="00A33136"/>
    <w:rsid w:val="00B327D3"/>
    <w:rsid w:val="00D2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35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5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E3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E35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35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5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E3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E35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4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 9</dc:creator>
  <cp:lastModifiedBy>zem 9</cp:lastModifiedBy>
  <cp:revision>3</cp:revision>
  <dcterms:created xsi:type="dcterms:W3CDTF">2025-06-09T08:45:00Z</dcterms:created>
  <dcterms:modified xsi:type="dcterms:W3CDTF">2025-06-11T08:16:00Z</dcterms:modified>
</cp:coreProperties>
</file>